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8F" w:rsidRDefault="00543C8F" w:rsidP="00543C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MWWC</w:t>
      </w:r>
    </w:p>
    <w:p w:rsidR="00543C8F" w:rsidRDefault="00543C8F" w:rsidP="00543C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MINUTES</w:t>
      </w:r>
    </w:p>
    <w:p w:rsidR="00543C8F" w:rsidRDefault="00B8289B" w:rsidP="00543C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19</w:t>
      </w:r>
      <w:r w:rsidR="006F1CA9">
        <w:rPr>
          <w:b/>
          <w:sz w:val="28"/>
          <w:szCs w:val="28"/>
        </w:rPr>
        <w:t>, 2017</w:t>
      </w:r>
    </w:p>
    <w:p w:rsidR="00543C8F" w:rsidRDefault="00543C8F" w:rsidP="00543C8F">
      <w:pPr>
        <w:spacing w:after="0" w:line="240" w:lineRule="auto"/>
        <w:jc w:val="center"/>
        <w:rPr>
          <w:b/>
          <w:sz w:val="28"/>
          <w:szCs w:val="28"/>
        </w:rPr>
      </w:pPr>
    </w:p>
    <w:p w:rsidR="00543C8F" w:rsidRDefault="00A60BCF" w:rsidP="00543C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543C8F" w:rsidRDefault="00B8289B" w:rsidP="0054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Todd Fulton</w:t>
      </w:r>
      <w:r w:rsidR="00543C8F">
        <w:rPr>
          <w:sz w:val="24"/>
          <w:szCs w:val="24"/>
        </w:rPr>
        <w:t xml:space="preserve"> called t</w:t>
      </w:r>
      <w:r w:rsidR="000D0852">
        <w:rPr>
          <w:sz w:val="24"/>
          <w:szCs w:val="24"/>
        </w:rPr>
        <w:t>he meeting to order</w:t>
      </w:r>
      <w:r>
        <w:rPr>
          <w:sz w:val="24"/>
          <w:szCs w:val="24"/>
        </w:rPr>
        <w:t xml:space="preserve"> at 10:00 a</w:t>
      </w:r>
      <w:r w:rsidR="00E33995">
        <w:rPr>
          <w:sz w:val="24"/>
          <w:szCs w:val="24"/>
        </w:rPr>
        <w:t>.m.</w:t>
      </w:r>
      <w:r w:rsidR="007342E0">
        <w:rPr>
          <w:sz w:val="24"/>
          <w:szCs w:val="24"/>
        </w:rPr>
        <w:t xml:space="preserve">  The following were</w:t>
      </w:r>
      <w:r w:rsidR="000D0852">
        <w:rPr>
          <w:sz w:val="24"/>
          <w:szCs w:val="24"/>
        </w:rPr>
        <w:t xml:space="preserve"> in attendance:  </w:t>
      </w:r>
      <w:r>
        <w:rPr>
          <w:sz w:val="24"/>
          <w:szCs w:val="24"/>
        </w:rPr>
        <w:t xml:space="preserve">Ken Hogan, </w:t>
      </w:r>
      <w:r w:rsidR="00543C8F">
        <w:rPr>
          <w:sz w:val="24"/>
          <w:szCs w:val="24"/>
        </w:rPr>
        <w:t xml:space="preserve">Charles </w:t>
      </w:r>
      <w:proofErr w:type="spellStart"/>
      <w:r w:rsidR="00543C8F">
        <w:rPr>
          <w:sz w:val="24"/>
          <w:szCs w:val="24"/>
        </w:rPr>
        <w:t>Dellario</w:t>
      </w:r>
      <w:proofErr w:type="spellEnd"/>
      <w:r w:rsidR="00543C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John Betz, </w:t>
      </w:r>
      <w:r w:rsidR="00543C8F">
        <w:rPr>
          <w:sz w:val="24"/>
          <w:szCs w:val="24"/>
        </w:rPr>
        <w:t xml:space="preserve">Mike McMillian, </w:t>
      </w:r>
      <w:proofErr w:type="spellStart"/>
      <w:r>
        <w:rPr>
          <w:sz w:val="24"/>
          <w:szCs w:val="24"/>
        </w:rPr>
        <w:t>Devear</w:t>
      </w:r>
      <w:proofErr w:type="spellEnd"/>
      <w:r>
        <w:rPr>
          <w:sz w:val="24"/>
          <w:szCs w:val="24"/>
        </w:rPr>
        <w:t xml:space="preserve"> Redden, </w:t>
      </w:r>
      <w:r w:rsidR="00543C8F">
        <w:rPr>
          <w:sz w:val="24"/>
          <w:szCs w:val="24"/>
        </w:rPr>
        <w:t>Todd F</w:t>
      </w:r>
      <w:r>
        <w:rPr>
          <w:sz w:val="24"/>
          <w:szCs w:val="24"/>
        </w:rPr>
        <w:t xml:space="preserve">ulton, Jeremy Meyer, Steve Lewis, </w:t>
      </w:r>
      <w:proofErr w:type="spellStart"/>
      <w:r>
        <w:rPr>
          <w:sz w:val="24"/>
          <w:szCs w:val="24"/>
        </w:rPr>
        <w:t>Verlon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Persinger</w:t>
      </w:r>
      <w:proofErr w:type="spellEnd"/>
      <w:r>
        <w:rPr>
          <w:sz w:val="24"/>
          <w:szCs w:val="24"/>
        </w:rPr>
        <w:t>,</w:t>
      </w:r>
      <w:r w:rsidR="00543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Kosky</w:t>
      </w:r>
      <w:proofErr w:type="spellEnd"/>
      <w:r>
        <w:rPr>
          <w:sz w:val="24"/>
          <w:szCs w:val="24"/>
        </w:rPr>
        <w:t xml:space="preserve">, </w:t>
      </w:r>
      <w:r w:rsidR="00543C8F">
        <w:rPr>
          <w:sz w:val="24"/>
          <w:szCs w:val="24"/>
        </w:rPr>
        <w:t>Sandi Miller, &amp; Teri Brown.</w:t>
      </w:r>
    </w:p>
    <w:p w:rsidR="00543C8F" w:rsidRDefault="00543C8F" w:rsidP="00543C8F">
      <w:pPr>
        <w:spacing w:after="0" w:line="240" w:lineRule="auto"/>
        <w:rPr>
          <w:sz w:val="24"/>
          <w:szCs w:val="24"/>
        </w:rPr>
      </w:pPr>
    </w:p>
    <w:p w:rsidR="00543C8F" w:rsidRDefault="00543C8F" w:rsidP="00543C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4686D" w:rsidRDefault="0034686D" w:rsidP="0054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Dellario</w:t>
      </w:r>
      <w:proofErr w:type="spellEnd"/>
      <w:r>
        <w:rPr>
          <w:sz w:val="24"/>
          <w:szCs w:val="24"/>
        </w:rPr>
        <w:t xml:space="preserve"> stated that he will submit the incomplete portion of the </w:t>
      </w:r>
      <w:r w:rsidR="00C913B9">
        <w:rPr>
          <w:sz w:val="24"/>
          <w:szCs w:val="24"/>
        </w:rPr>
        <w:t xml:space="preserve">February 8, 2017 board meeting </w:t>
      </w:r>
      <w:r>
        <w:rPr>
          <w:sz w:val="24"/>
          <w:szCs w:val="24"/>
        </w:rPr>
        <w:t>minu</w:t>
      </w:r>
      <w:r w:rsidR="005A54A1">
        <w:rPr>
          <w:sz w:val="24"/>
          <w:szCs w:val="24"/>
        </w:rPr>
        <w:t>tes by next Monday, October 23, 2017.  Charles</w:t>
      </w:r>
      <w:r>
        <w:rPr>
          <w:sz w:val="24"/>
          <w:szCs w:val="24"/>
        </w:rPr>
        <w:t xml:space="preserve"> made a motion to approve the minutes, as written</w:t>
      </w:r>
      <w:r w:rsidR="00B8651D">
        <w:rPr>
          <w:sz w:val="24"/>
          <w:szCs w:val="24"/>
        </w:rPr>
        <w:t>,</w:t>
      </w:r>
      <w:r>
        <w:rPr>
          <w:sz w:val="24"/>
          <w:szCs w:val="24"/>
        </w:rPr>
        <w:t xml:space="preserve"> without the incom</w:t>
      </w:r>
      <w:r w:rsidR="002F1B1D">
        <w:rPr>
          <w:sz w:val="24"/>
          <w:szCs w:val="24"/>
        </w:rPr>
        <w:t>plete section.  Mike M.</w:t>
      </w:r>
      <w:r>
        <w:rPr>
          <w:sz w:val="24"/>
          <w:szCs w:val="24"/>
        </w:rPr>
        <w:t xml:space="preserve"> seconded it, and the motion carried</w:t>
      </w:r>
      <w:r w:rsidR="00B8651D">
        <w:rPr>
          <w:sz w:val="24"/>
          <w:szCs w:val="24"/>
        </w:rPr>
        <w:t>.</w:t>
      </w:r>
    </w:p>
    <w:p w:rsidR="00687FFC" w:rsidRDefault="00687FFC" w:rsidP="00543C8F">
      <w:pPr>
        <w:spacing w:after="0" w:line="240" w:lineRule="auto"/>
        <w:rPr>
          <w:sz w:val="24"/>
          <w:szCs w:val="24"/>
        </w:rPr>
      </w:pPr>
    </w:p>
    <w:p w:rsidR="00543C8F" w:rsidRDefault="00543C8F" w:rsidP="00F80194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MEMBERSHIP REPORT</w:t>
      </w:r>
      <w:r w:rsidR="00F80194">
        <w:rPr>
          <w:b/>
          <w:sz w:val="24"/>
          <w:szCs w:val="24"/>
        </w:rPr>
        <w:tab/>
      </w:r>
    </w:p>
    <w:p w:rsidR="00402057" w:rsidRDefault="00543C8F" w:rsidP="0054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Teri reported</w:t>
      </w:r>
      <w:r w:rsidR="008F20AC">
        <w:rPr>
          <w:sz w:val="24"/>
          <w:szCs w:val="24"/>
        </w:rPr>
        <w:t xml:space="preserve"> the current membership is </w:t>
      </w:r>
      <w:r w:rsidR="000B3C1D">
        <w:rPr>
          <w:sz w:val="24"/>
          <w:szCs w:val="24"/>
        </w:rPr>
        <w:t>2,614 (2,113</w:t>
      </w:r>
      <w:r w:rsidR="000C76BB">
        <w:rPr>
          <w:sz w:val="24"/>
          <w:szCs w:val="24"/>
        </w:rPr>
        <w:t xml:space="preserve"> individual, 78 associate, 407</w:t>
      </w:r>
      <w:r>
        <w:rPr>
          <w:sz w:val="24"/>
          <w:szCs w:val="24"/>
        </w:rPr>
        <w:t xml:space="preserve"> life, &amp; 16 honorary).</w:t>
      </w:r>
    </w:p>
    <w:p w:rsidR="00DF7A59" w:rsidRDefault="00DF7A59" w:rsidP="00402057">
      <w:pPr>
        <w:spacing w:after="0" w:line="240" w:lineRule="auto"/>
        <w:rPr>
          <w:sz w:val="24"/>
          <w:szCs w:val="24"/>
        </w:rPr>
      </w:pPr>
    </w:p>
    <w:p w:rsidR="00DF7A59" w:rsidRPr="00543C8F" w:rsidRDefault="00DF7A59" w:rsidP="00DF7A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  <w:r w:rsidR="001D22B5">
        <w:rPr>
          <w:b/>
          <w:sz w:val="24"/>
          <w:szCs w:val="24"/>
        </w:rPr>
        <w:t>S</w:t>
      </w:r>
    </w:p>
    <w:p w:rsidR="007D0DF1" w:rsidRDefault="008403C9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Teri reported,</w:t>
      </w:r>
      <w:r w:rsidR="00741EAE">
        <w:rPr>
          <w:sz w:val="24"/>
          <w:szCs w:val="24"/>
        </w:rPr>
        <w:t xml:space="preserve"> as of </w:t>
      </w:r>
      <w:r w:rsidR="00DA4FB9">
        <w:rPr>
          <w:sz w:val="24"/>
          <w:szCs w:val="24"/>
        </w:rPr>
        <w:t>10/18/2017</w:t>
      </w:r>
      <w:r w:rsidR="00E405D8">
        <w:rPr>
          <w:sz w:val="24"/>
          <w:szCs w:val="24"/>
        </w:rPr>
        <w:t xml:space="preserve">, the balance in the </w:t>
      </w:r>
      <w:r w:rsidR="00E405D8" w:rsidRPr="007A6D92">
        <w:rPr>
          <w:sz w:val="24"/>
          <w:szCs w:val="24"/>
        </w:rPr>
        <w:t>MWWC checking</w:t>
      </w:r>
      <w:r w:rsidR="00741EAE">
        <w:rPr>
          <w:sz w:val="24"/>
          <w:szCs w:val="24"/>
        </w:rPr>
        <w:t xml:space="preserve"> account is $</w:t>
      </w:r>
      <w:r w:rsidR="00DA4FB9">
        <w:rPr>
          <w:sz w:val="24"/>
          <w:szCs w:val="24"/>
        </w:rPr>
        <w:t>65,766.50</w:t>
      </w:r>
      <w:r w:rsidR="00E405D8" w:rsidRPr="007A6D92">
        <w:rPr>
          <w:sz w:val="24"/>
          <w:szCs w:val="24"/>
        </w:rPr>
        <w:t xml:space="preserve"> and the reserve accoun</w:t>
      </w:r>
      <w:r w:rsidR="00741EAE">
        <w:rPr>
          <w:sz w:val="24"/>
          <w:szCs w:val="24"/>
        </w:rPr>
        <w:t>t is $</w:t>
      </w:r>
      <w:r w:rsidR="00DA4FB9">
        <w:rPr>
          <w:sz w:val="24"/>
          <w:szCs w:val="24"/>
        </w:rPr>
        <w:t>77,841.18</w:t>
      </w:r>
      <w:r w:rsidR="00E405D8" w:rsidRPr="007A6D92">
        <w:rPr>
          <w:sz w:val="24"/>
          <w:szCs w:val="24"/>
        </w:rPr>
        <w:t>.  The section accounts, as of 12/31/2016, totals $57,662.64.</w:t>
      </w:r>
      <w:r w:rsidR="00E405D8">
        <w:rPr>
          <w:sz w:val="24"/>
          <w:szCs w:val="24"/>
        </w:rPr>
        <w:t xml:space="preserve">  The projected and actual budget was r</w:t>
      </w:r>
      <w:r w:rsidR="00741EAE">
        <w:rPr>
          <w:sz w:val="24"/>
          <w:szCs w:val="24"/>
        </w:rPr>
        <w:t xml:space="preserve">eviewed and discussed.  </w:t>
      </w:r>
    </w:p>
    <w:p w:rsidR="006655A5" w:rsidRPr="00741EAE" w:rsidRDefault="006655A5" w:rsidP="00E405D8">
      <w:pPr>
        <w:spacing w:after="0" w:line="240" w:lineRule="auto"/>
        <w:rPr>
          <w:sz w:val="24"/>
          <w:szCs w:val="24"/>
          <w:u w:val="single"/>
        </w:rPr>
      </w:pPr>
    </w:p>
    <w:p w:rsidR="000C76BB" w:rsidRDefault="007D0DF1" w:rsidP="00E405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SECTION REPORTS</w:t>
      </w:r>
    </w:p>
    <w:p w:rsidR="006E32F3" w:rsidRDefault="00BA1D16" w:rsidP="00E405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Northwest Section:  </w:t>
      </w:r>
      <w:r>
        <w:rPr>
          <w:sz w:val="24"/>
          <w:szCs w:val="24"/>
        </w:rPr>
        <w:t>Mik</w:t>
      </w:r>
      <w:r w:rsidR="00A92390">
        <w:rPr>
          <w:sz w:val="24"/>
          <w:szCs w:val="24"/>
        </w:rPr>
        <w:t xml:space="preserve">e and </w:t>
      </w:r>
      <w:proofErr w:type="spellStart"/>
      <w:r w:rsidR="00A92390">
        <w:rPr>
          <w:sz w:val="24"/>
          <w:szCs w:val="24"/>
        </w:rPr>
        <w:t>Verlon</w:t>
      </w:r>
      <w:proofErr w:type="spellEnd"/>
      <w:r w:rsidR="00A92390">
        <w:rPr>
          <w:sz w:val="24"/>
          <w:szCs w:val="24"/>
        </w:rPr>
        <w:t xml:space="preserve"> reported that the Northwest S</w:t>
      </w:r>
      <w:r>
        <w:rPr>
          <w:sz w:val="24"/>
          <w:szCs w:val="24"/>
        </w:rPr>
        <w:t xml:space="preserve">ection will hold their 2018 section meeting on April 5, at the Stoney Creek Hotel and Conference Center, in St. Joseph.  They will be </w:t>
      </w:r>
      <w:r w:rsidR="006E32F3">
        <w:rPr>
          <w:sz w:val="24"/>
          <w:szCs w:val="24"/>
        </w:rPr>
        <w:t>dedicating t</w:t>
      </w:r>
      <w:r w:rsidR="00ED1C5E">
        <w:rPr>
          <w:sz w:val="24"/>
          <w:szCs w:val="24"/>
        </w:rPr>
        <w:t xml:space="preserve">he day to the late Garland </w:t>
      </w:r>
      <w:proofErr w:type="spellStart"/>
      <w:r w:rsidR="00ED1C5E">
        <w:rPr>
          <w:sz w:val="24"/>
          <w:szCs w:val="24"/>
        </w:rPr>
        <w:t>Sigmo</w:t>
      </w:r>
      <w:r w:rsidR="006E32F3">
        <w:rPr>
          <w:sz w:val="24"/>
          <w:szCs w:val="24"/>
        </w:rPr>
        <w:t>n</w:t>
      </w:r>
      <w:proofErr w:type="spellEnd"/>
      <w:r w:rsidR="006E32F3">
        <w:rPr>
          <w:sz w:val="24"/>
          <w:szCs w:val="24"/>
        </w:rPr>
        <w:t>, from Alliance Pump, in appreciation of all he did for the section over the past several years.</w:t>
      </w:r>
      <w:r w:rsidR="00A92390">
        <w:rPr>
          <w:sz w:val="24"/>
          <w:szCs w:val="24"/>
        </w:rPr>
        <w:t xml:space="preserve">  The section planning meeting is scheduled for November 30, 2017.</w:t>
      </w:r>
    </w:p>
    <w:p w:rsidR="00A92390" w:rsidRDefault="00A92390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East Central Section:  </w:t>
      </w:r>
      <w:r>
        <w:rPr>
          <w:sz w:val="24"/>
          <w:szCs w:val="24"/>
        </w:rPr>
        <w:t>No report.</w:t>
      </w:r>
    </w:p>
    <w:p w:rsidR="00A92390" w:rsidRDefault="00A92390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Midwest Section:  </w:t>
      </w:r>
      <w:proofErr w:type="spellStart"/>
      <w:r>
        <w:rPr>
          <w:sz w:val="24"/>
          <w:szCs w:val="24"/>
        </w:rPr>
        <w:t>Devear</w:t>
      </w:r>
      <w:proofErr w:type="spellEnd"/>
      <w:r>
        <w:rPr>
          <w:sz w:val="24"/>
          <w:szCs w:val="24"/>
        </w:rPr>
        <w:t xml:space="preserve"> reported that the 2018 Midwest Section Meeting is tentatively scheduled to be held again in Ashland.  The location will be determined at a later date.</w:t>
      </w:r>
    </w:p>
    <w:p w:rsidR="00A92390" w:rsidRDefault="00A92390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Northeast Section:  </w:t>
      </w:r>
      <w:r>
        <w:rPr>
          <w:sz w:val="24"/>
          <w:szCs w:val="24"/>
        </w:rPr>
        <w:t>No report.</w:t>
      </w:r>
    </w:p>
    <w:p w:rsidR="00A92390" w:rsidRDefault="00A92390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Southeast Section:  </w:t>
      </w:r>
      <w:r>
        <w:rPr>
          <w:sz w:val="24"/>
          <w:szCs w:val="24"/>
        </w:rPr>
        <w:t>Todd reported that the Southeast Section will be having their planning meeting some time in November.  They are also planning to offer a class on flood preparation.</w:t>
      </w:r>
    </w:p>
    <w:p w:rsidR="00A92390" w:rsidRDefault="00A92390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Southwest Section:  </w:t>
      </w:r>
      <w:r>
        <w:rPr>
          <w:sz w:val="24"/>
          <w:szCs w:val="24"/>
        </w:rPr>
        <w:t>Sandi reported that the Southwest Section is looking at holding their 2018 meeting at a different location, possibly Springfield.</w:t>
      </w:r>
    </w:p>
    <w:p w:rsidR="0016645D" w:rsidRPr="00A92390" w:rsidRDefault="0016645D" w:rsidP="00E405D8">
      <w:pPr>
        <w:spacing w:after="0" w:line="240" w:lineRule="auto"/>
        <w:rPr>
          <w:sz w:val="24"/>
          <w:szCs w:val="24"/>
        </w:rPr>
      </w:pPr>
    </w:p>
    <w:p w:rsidR="007D0DF1" w:rsidRDefault="00A92390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A1D16">
        <w:rPr>
          <w:sz w:val="24"/>
          <w:szCs w:val="24"/>
        </w:rPr>
        <w:tab/>
      </w:r>
    </w:p>
    <w:p w:rsidR="006655A5" w:rsidRPr="00BA1D16" w:rsidRDefault="006655A5" w:rsidP="00E405D8">
      <w:pPr>
        <w:spacing w:after="0" w:line="240" w:lineRule="auto"/>
        <w:rPr>
          <w:sz w:val="24"/>
          <w:szCs w:val="24"/>
        </w:rPr>
      </w:pPr>
    </w:p>
    <w:p w:rsidR="000C76BB" w:rsidRDefault="000C76BB" w:rsidP="000C76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EXECUTIVE DIRECTOR’S REPORT</w:t>
      </w:r>
    </w:p>
    <w:p w:rsidR="000C76BB" w:rsidRDefault="0016645D" w:rsidP="000C7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Sandi detailed the registration numbers for the annual meeting</w:t>
      </w:r>
      <w:r w:rsidR="000C76BB">
        <w:rPr>
          <w:sz w:val="24"/>
          <w:szCs w:val="24"/>
        </w:rPr>
        <w:t xml:space="preserve">.  </w:t>
      </w:r>
      <w:r>
        <w:rPr>
          <w:sz w:val="24"/>
          <w:szCs w:val="24"/>
        </w:rPr>
        <w:t>We had 171 individual registrations, 71 vendor reps, and 20 spouse/staff/guests, resulting in a total of 262.  This compares to a total of 255 in 2016.  The 2018 annual meeting will be held at the Capitol Plaza Hotel in Jefferson City on August 2-3, 2017</w:t>
      </w:r>
      <w:r w:rsidR="00052408">
        <w:rPr>
          <w:sz w:val="24"/>
          <w:szCs w:val="24"/>
        </w:rPr>
        <w:t>.  Sandi also reported that t</w:t>
      </w:r>
      <w:r w:rsidR="000C76BB">
        <w:rPr>
          <w:sz w:val="24"/>
          <w:szCs w:val="24"/>
        </w:rPr>
        <w:t>he trai</w:t>
      </w:r>
      <w:r w:rsidR="00052408">
        <w:rPr>
          <w:sz w:val="24"/>
          <w:szCs w:val="24"/>
        </w:rPr>
        <w:t xml:space="preserve">ning program is doing well and </w:t>
      </w:r>
      <w:r w:rsidR="000C76BB">
        <w:rPr>
          <w:sz w:val="24"/>
          <w:szCs w:val="24"/>
        </w:rPr>
        <w:t>class</w:t>
      </w:r>
      <w:r w:rsidR="00052408">
        <w:rPr>
          <w:sz w:val="24"/>
          <w:szCs w:val="24"/>
        </w:rPr>
        <w:t xml:space="preserve"> attendance continues to be steady</w:t>
      </w:r>
      <w:r w:rsidR="000C76BB">
        <w:rPr>
          <w:sz w:val="24"/>
          <w:szCs w:val="24"/>
        </w:rPr>
        <w:t xml:space="preserve">.  </w:t>
      </w:r>
      <w:r w:rsidR="00052408">
        <w:rPr>
          <w:sz w:val="24"/>
          <w:szCs w:val="24"/>
        </w:rPr>
        <w:t xml:space="preserve">We are also offering Basic Electricity and SCADA classes, which are drawing many registrations.  </w:t>
      </w:r>
    </w:p>
    <w:p w:rsidR="003A3A42" w:rsidRDefault="003A3A42" w:rsidP="00245B5E">
      <w:pPr>
        <w:spacing w:after="0"/>
        <w:rPr>
          <w:sz w:val="24"/>
          <w:szCs w:val="24"/>
        </w:rPr>
      </w:pPr>
    </w:p>
    <w:p w:rsidR="007D0DF1" w:rsidRDefault="007D0DF1" w:rsidP="006637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COMMITTEES FOR THE COMING YEAR</w:t>
      </w:r>
    </w:p>
    <w:p w:rsidR="007D0DF1" w:rsidRPr="00ED1CDD" w:rsidRDefault="007D0DF1" w:rsidP="006637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1.</w:t>
      </w:r>
      <w:r>
        <w:rPr>
          <w:b/>
          <w:sz w:val="24"/>
          <w:szCs w:val="24"/>
        </w:rPr>
        <w:tab/>
        <w:t>Audit Committee</w:t>
      </w:r>
      <w:r w:rsidR="00ED1CDD">
        <w:rPr>
          <w:b/>
          <w:sz w:val="24"/>
          <w:szCs w:val="24"/>
        </w:rPr>
        <w:t xml:space="preserve">:  </w:t>
      </w:r>
      <w:r w:rsidR="00ED1CDD">
        <w:rPr>
          <w:sz w:val="24"/>
          <w:szCs w:val="24"/>
        </w:rPr>
        <w:t xml:space="preserve">Charles and </w:t>
      </w:r>
      <w:proofErr w:type="spellStart"/>
      <w:r w:rsidR="00ED1CDD">
        <w:rPr>
          <w:sz w:val="24"/>
          <w:szCs w:val="24"/>
        </w:rPr>
        <w:t>Devear</w:t>
      </w:r>
      <w:proofErr w:type="spellEnd"/>
      <w:r w:rsidR="00ED1CDD">
        <w:rPr>
          <w:sz w:val="24"/>
          <w:szCs w:val="24"/>
        </w:rPr>
        <w:t xml:space="preserve"> agreed to stay on this committee for another year.  They will plan to audit the 2017 Central Office books before the next board meeting in February.  </w:t>
      </w:r>
    </w:p>
    <w:p w:rsidR="007D0DF1" w:rsidRPr="00ED1CDD" w:rsidRDefault="007D0DF1" w:rsidP="006637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2.</w:t>
      </w:r>
      <w:r>
        <w:rPr>
          <w:b/>
          <w:sz w:val="24"/>
          <w:szCs w:val="24"/>
        </w:rPr>
        <w:tab/>
        <w:t>Budget Committee</w:t>
      </w:r>
      <w:r w:rsidR="00ED1CDD">
        <w:rPr>
          <w:b/>
          <w:sz w:val="24"/>
          <w:szCs w:val="24"/>
        </w:rPr>
        <w:t xml:space="preserve">:  </w:t>
      </w:r>
      <w:r w:rsidR="00ED1CDD">
        <w:rPr>
          <w:sz w:val="24"/>
          <w:szCs w:val="24"/>
        </w:rPr>
        <w:t>There is currently not a budget committee.   The board agreed to continue reviewing and voting on an annual budget, as a whole.  The</w:t>
      </w:r>
      <w:r w:rsidR="00461414">
        <w:rPr>
          <w:sz w:val="24"/>
          <w:szCs w:val="24"/>
        </w:rPr>
        <w:t>y</w:t>
      </w:r>
      <w:r w:rsidR="00ED1CDD">
        <w:rPr>
          <w:sz w:val="24"/>
          <w:szCs w:val="24"/>
        </w:rPr>
        <w:t xml:space="preserve"> asked Teri to send the final 2017 budget </w:t>
      </w:r>
      <w:r w:rsidR="006655A5">
        <w:rPr>
          <w:sz w:val="24"/>
          <w:szCs w:val="24"/>
        </w:rPr>
        <w:t xml:space="preserve">and the 2018 proposed budget </w:t>
      </w:r>
      <w:r w:rsidR="00ED1CDD">
        <w:rPr>
          <w:sz w:val="24"/>
          <w:szCs w:val="24"/>
        </w:rPr>
        <w:t xml:space="preserve">for review, prior to the board meeting.  </w:t>
      </w:r>
    </w:p>
    <w:p w:rsidR="007D0DF1" w:rsidRDefault="007D0DF1" w:rsidP="006637D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B1000" w:rsidRDefault="00BB1000" w:rsidP="006637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AUDITS</w:t>
      </w:r>
    </w:p>
    <w:p w:rsidR="00BB1000" w:rsidRPr="000C234A" w:rsidRDefault="00BB1000" w:rsidP="006637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1.</w:t>
      </w:r>
      <w:r>
        <w:rPr>
          <w:b/>
          <w:sz w:val="24"/>
          <w:szCs w:val="24"/>
        </w:rPr>
        <w:tab/>
        <w:t>2017</w:t>
      </w:r>
      <w:r w:rsidR="000C234A">
        <w:rPr>
          <w:b/>
          <w:sz w:val="24"/>
          <w:szCs w:val="24"/>
        </w:rPr>
        <w:t xml:space="preserve">:  </w:t>
      </w:r>
      <w:r w:rsidR="000C234A">
        <w:rPr>
          <w:sz w:val="24"/>
          <w:szCs w:val="24"/>
        </w:rPr>
        <w:t xml:space="preserve">Charles and </w:t>
      </w:r>
      <w:proofErr w:type="spellStart"/>
      <w:r w:rsidR="000C234A">
        <w:rPr>
          <w:sz w:val="24"/>
          <w:szCs w:val="24"/>
        </w:rPr>
        <w:t>Devear</w:t>
      </w:r>
      <w:proofErr w:type="spellEnd"/>
      <w:r w:rsidR="000C234A">
        <w:rPr>
          <w:sz w:val="24"/>
          <w:szCs w:val="24"/>
        </w:rPr>
        <w:t xml:space="preserve"> will conduct the in-house audit of the 2017 books, prior to the next board meeting in February.</w:t>
      </w:r>
    </w:p>
    <w:p w:rsidR="00BB1000" w:rsidRPr="000C234A" w:rsidRDefault="00BB1000" w:rsidP="006637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2.</w:t>
      </w:r>
      <w:r>
        <w:rPr>
          <w:b/>
          <w:sz w:val="24"/>
          <w:szCs w:val="24"/>
        </w:rPr>
        <w:tab/>
        <w:t>2018</w:t>
      </w:r>
      <w:r w:rsidR="000C234A">
        <w:rPr>
          <w:b/>
          <w:sz w:val="24"/>
          <w:szCs w:val="24"/>
        </w:rPr>
        <w:t>:</w:t>
      </w:r>
      <w:r w:rsidR="000C234A">
        <w:rPr>
          <w:sz w:val="24"/>
          <w:szCs w:val="24"/>
        </w:rPr>
        <w:t xml:space="preserve">  In accordance with the bylaws, an outside, professional audit will need to be scheduled for 2018.</w:t>
      </w:r>
    </w:p>
    <w:p w:rsidR="00BB1000" w:rsidRDefault="00BB1000" w:rsidP="006637D8">
      <w:pPr>
        <w:spacing w:after="0" w:line="240" w:lineRule="auto"/>
        <w:rPr>
          <w:b/>
          <w:sz w:val="24"/>
          <w:szCs w:val="24"/>
        </w:rPr>
      </w:pPr>
    </w:p>
    <w:p w:rsidR="006637D8" w:rsidRDefault="006637D8" w:rsidP="006637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F3437B" w:rsidRDefault="003F727A" w:rsidP="00BB100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Todd updated the board on the status of the training reciprocity between the MWWC and MWEA.  The MWEA conference is scheduled for March 25-28, 2018</w:t>
      </w:r>
      <w:r w:rsidR="00B9211C">
        <w:rPr>
          <w:sz w:val="24"/>
          <w:szCs w:val="24"/>
        </w:rPr>
        <w:t xml:space="preserve"> at Tan-Tar-A </w:t>
      </w:r>
      <w:r>
        <w:rPr>
          <w:sz w:val="24"/>
          <w:szCs w:val="24"/>
        </w:rPr>
        <w:t xml:space="preserve">.  Both </w:t>
      </w:r>
      <w:r w:rsidR="00B9211C">
        <w:rPr>
          <w:sz w:val="24"/>
          <w:szCs w:val="24"/>
        </w:rPr>
        <w:t xml:space="preserve">organizations will publicize the conferences and will offer attendance at the member rate.  </w:t>
      </w:r>
      <w:r w:rsidR="00F3437B">
        <w:rPr>
          <w:b/>
          <w:sz w:val="24"/>
          <w:szCs w:val="24"/>
        </w:rPr>
        <w:tab/>
      </w:r>
    </w:p>
    <w:p w:rsidR="00B9211C" w:rsidRDefault="00B9211C" w:rsidP="00BB1000">
      <w:pPr>
        <w:spacing w:after="0" w:line="240" w:lineRule="auto"/>
        <w:rPr>
          <w:sz w:val="24"/>
          <w:szCs w:val="24"/>
        </w:rPr>
      </w:pPr>
    </w:p>
    <w:p w:rsidR="00BB1000" w:rsidRDefault="00BB1000" w:rsidP="00BB1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BOARD MEETING</w:t>
      </w:r>
    </w:p>
    <w:p w:rsidR="00BB1000" w:rsidRDefault="00BB1000" w:rsidP="00BB1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board mee</w:t>
      </w:r>
      <w:r w:rsidR="00922EDA">
        <w:rPr>
          <w:sz w:val="24"/>
          <w:szCs w:val="24"/>
        </w:rPr>
        <w:t xml:space="preserve">ting date will be either February 9 or February 16, 2018, </w:t>
      </w:r>
      <w:r>
        <w:rPr>
          <w:sz w:val="24"/>
          <w:szCs w:val="24"/>
        </w:rPr>
        <w:t xml:space="preserve"> at the MWWC Central Office, at 10:00 a.m.</w:t>
      </w:r>
      <w:r w:rsidR="00922EDA">
        <w:rPr>
          <w:sz w:val="24"/>
          <w:szCs w:val="24"/>
        </w:rPr>
        <w:t xml:space="preserve">  The date will be finalized at a later date.</w:t>
      </w:r>
    </w:p>
    <w:p w:rsidR="00B02F6B" w:rsidRDefault="00B02F6B" w:rsidP="006637D8">
      <w:pPr>
        <w:spacing w:after="0" w:line="240" w:lineRule="auto"/>
        <w:rPr>
          <w:sz w:val="24"/>
          <w:szCs w:val="24"/>
        </w:rPr>
      </w:pPr>
    </w:p>
    <w:p w:rsidR="006637D8" w:rsidRPr="00561476" w:rsidRDefault="00AF0516" w:rsidP="006637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B1000" w:rsidRDefault="00BB1000" w:rsidP="006637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A56BD">
        <w:rPr>
          <w:b/>
          <w:sz w:val="24"/>
          <w:szCs w:val="24"/>
        </w:rPr>
        <w:t>1.</w:t>
      </w:r>
      <w:r w:rsidR="000A56BD">
        <w:rPr>
          <w:b/>
          <w:sz w:val="24"/>
          <w:szCs w:val="24"/>
        </w:rPr>
        <w:tab/>
        <w:t xml:space="preserve">Board Member Quorum:  </w:t>
      </w:r>
      <w:r w:rsidR="000A56BD">
        <w:rPr>
          <w:sz w:val="24"/>
          <w:szCs w:val="24"/>
        </w:rPr>
        <w:t xml:space="preserve">Jeremy proposed the idea of establishing a board meeting attendance requirement for board members.  This would assist in </w:t>
      </w:r>
      <w:r w:rsidR="007D46E7">
        <w:rPr>
          <w:sz w:val="24"/>
          <w:szCs w:val="24"/>
        </w:rPr>
        <w:t>ensuring a higher probability of reaching a quorum at meetings.  Charles and John will research the various options of quorum requirements and report back to the board.</w:t>
      </w:r>
    </w:p>
    <w:p w:rsidR="00207038" w:rsidRDefault="00207038" w:rsidP="006637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65DE9">
        <w:rPr>
          <w:b/>
          <w:sz w:val="24"/>
          <w:szCs w:val="24"/>
        </w:rPr>
        <w:t>2.</w:t>
      </w:r>
      <w:r w:rsidR="00265DE9">
        <w:rPr>
          <w:b/>
          <w:sz w:val="24"/>
          <w:szCs w:val="24"/>
        </w:rPr>
        <w:tab/>
      </w:r>
      <w:r w:rsidR="00667BE6">
        <w:rPr>
          <w:b/>
          <w:sz w:val="24"/>
          <w:szCs w:val="24"/>
        </w:rPr>
        <w:t xml:space="preserve">Annual Meeting Door Prize Announcements:  </w:t>
      </w:r>
      <w:r w:rsidR="00667BE6">
        <w:rPr>
          <w:sz w:val="24"/>
          <w:szCs w:val="24"/>
        </w:rPr>
        <w:t>Sandi will find a volunteer to announce the door prize winners at the next annual meeting.  She has received requests from the vendors to limit the amount of announcements in the exh</w:t>
      </w:r>
      <w:r w:rsidR="00B6237E">
        <w:rPr>
          <w:sz w:val="24"/>
          <w:szCs w:val="24"/>
        </w:rPr>
        <w:t>ibit hall.  This would give the vendors</w:t>
      </w:r>
      <w:r w:rsidR="00667BE6">
        <w:rPr>
          <w:sz w:val="24"/>
          <w:szCs w:val="24"/>
        </w:rPr>
        <w:t xml:space="preserve"> more time with the attendees.  The board discussed various ways of distributing the door prizes.  Todd also asked that we give out the cash</w:t>
      </w:r>
      <w:r w:rsidR="003A5976">
        <w:rPr>
          <w:sz w:val="24"/>
          <w:szCs w:val="24"/>
        </w:rPr>
        <w:t xml:space="preserve">, in person, </w:t>
      </w:r>
      <w:r w:rsidR="00667BE6">
        <w:rPr>
          <w:sz w:val="24"/>
          <w:szCs w:val="24"/>
        </w:rPr>
        <w:t xml:space="preserve">from the 50/50 raffle to the winner, rather than mailing a check.  </w:t>
      </w:r>
    </w:p>
    <w:p w:rsidR="00026344" w:rsidRPr="00026344" w:rsidRDefault="00026344" w:rsidP="006637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Executive Session:  </w:t>
      </w:r>
      <w:r>
        <w:rPr>
          <w:sz w:val="24"/>
          <w:szCs w:val="24"/>
        </w:rPr>
        <w:t xml:space="preserve">The board continued the meeting in an executive session to discuss a personnel matter.  Todd made a motion that Charles would discuss with the Executive Director that they exhibit professionalism in correspondence with board members.  William seconded the motion, and it passed.  Charles made a motion to come out of the executive session, and </w:t>
      </w:r>
      <w:proofErr w:type="spellStart"/>
      <w:r>
        <w:rPr>
          <w:sz w:val="24"/>
          <w:szCs w:val="24"/>
        </w:rPr>
        <w:t>Verlon</w:t>
      </w:r>
      <w:proofErr w:type="spellEnd"/>
      <w:r>
        <w:rPr>
          <w:sz w:val="24"/>
          <w:szCs w:val="24"/>
        </w:rPr>
        <w:t xml:space="preserve"> seconded it.  The motion carried.  </w:t>
      </w:r>
    </w:p>
    <w:p w:rsidR="009479FB" w:rsidRDefault="009479FB" w:rsidP="00402057">
      <w:pPr>
        <w:spacing w:after="0" w:line="240" w:lineRule="auto"/>
        <w:rPr>
          <w:sz w:val="24"/>
          <w:szCs w:val="24"/>
        </w:rPr>
      </w:pPr>
    </w:p>
    <w:p w:rsidR="008403C9" w:rsidRDefault="008403C9" w:rsidP="00402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479FB" w:rsidRPr="00026344" w:rsidRDefault="00026344" w:rsidP="0040205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Devear</w:t>
      </w:r>
      <w:proofErr w:type="spellEnd"/>
      <w:r>
        <w:rPr>
          <w:sz w:val="24"/>
          <w:szCs w:val="24"/>
        </w:rPr>
        <w:t xml:space="preserve"> made a motion to adjourn the meeting of the board at 12:15 p.m.  Ken seconded the motion, and it passed.</w:t>
      </w:r>
    </w:p>
    <w:p w:rsidR="00543C8F" w:rsidRPr="00543C8F" w:rsidRDefault="00543C8F" w:rsidP="00543C8F">
      <w:pPr>
        <w:spacing w:after="0" w:line="240" w:lineRule="auto"/>
        <w:rPr>
          <w:sz w:val="24"/>
          <w:szCs w:val="24"/>
        </w:rPr>
      </w:pPr>
    </w:p>
    <w:p w:rsidR="00110229" w:rsidRDefault="00110229" w:rsidP="00197946">
      <w:pPr>
        <w:spacing w:after="0"/>
      </w:pPr>
    </w:p>
    <w:sectPr w:rsidR="00110229" w:rsidSect="00DD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0FE"/>
    <w:multiLevelType w:val="hybridMultilevel"/>
    <w:tmpl w:val="4120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105A"/>
    <w:multiLevelType w:val="hybridMultilevel"/>
    <w:tmpl w:val="00F2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A87"/>
    <w:multiLevelType w:val="hybridMultilevel"/>
    <w:tmpl w:val="ADBA3256"/>
    <w:lvl w:ilvl="0" w:tplc="9410B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17470"/>
    <w:multiLevelType w:val="hybridMultilevel"/>
    <w:tmpl w:val="1A78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7946"/>
    <w:rsid w:val="00026344"/>
    <w:rsid w:val="00047C4A"/>
    <w:rsid w:val="00052408"/>
    <w:rsid w:val="000A56BD"/>
    <w:rsid w:val="000B3C1D"/>
    <w:rsid w:val="000C234A"/>
    <w:rsid w:val="000C76BB"/>
    <w:rsid w:val="000D0852"/>
    <w:rsid w:val="00110229"/>
    <w:rsid w:val="0016645D"/>
    <w:rsid w:val="00197946"/>
    <w:rsid w:val="001A2D8D"/>
    <w:rsid w:val="001D22B5"/>
    <w:rsid w:val="001D68A4"/>
    <w:rsid w:val="00207038"/>
    <w:rsid w:val="00245B5E"/>
    <w:rsid w:val="00265DE9"/>
    <w:rsid w:val="002D5495"/>
    <w:rsid w:val="002F1B1D"/>
    <w:rsid w:val="002F2E56"/>
    <w:rsid w:val="0034686D"/>
    <w:rsid w:val="00383704"/>
    <w:rsid w:val="003A3A42"/>
    <w:rsid w:val="003A5976"/>
    <w:rsid w:val="003F727A"/>
    <w:rsid w:val="00402057"/>
    <w:rsid w:val="004073AC"/>
    <w:rsid w:val="00461414"/>
    <w:rsid w:val="004E7A3F"/>
    <w:rsid w:val="005078C5"/>
    <w:rsid w:val="00543C8F"/>
    <w:rsid w:val="0055580F"/>
    <w:rsid w:val="00561476"/>
    <w:rsid w:val="00590C2E"/>
    <w:rsid w:val="005A54A1"/>
    <w:rsid w:val="006637D8"/>
    <w:rsid w:val="006655A5"/>
    <w:rsid w:val="00667BE6"/>
    <w:rsid w:val="00687FFC"/>
    <w:rsid w:val="006B23F9"/>
    <w:rsid w:val="006E32F3"/>
    <w:rsid w:val="006F1BA5"/>
    <w:rsid w:val="006F1CA9"/>
    <w:rsid w:val="007342E0"/>
    <w:rsid w:val="00741EAE"/>
    <w:rsid w:val="007A5D87"/>
    <w:rsid w:val="007B77F6"/>
    <w:rsid w:val="007D0DF1"/>
    <w:rsid w:val="007D46E7"/>
    <w:rsid w:val="008403C9"/>
    <w:rsid w:val="008F20AC"/>
    <w:rsid w:val="009101CB"/>
    <w:rsid w:val="00922EDA"/>
    <w:rsid w:val="009479FB"/>
    <w:rsid w:val="00952EAB"/>
    <w:rsid w:val="009561EE"/>
    <w:rsid w:val="009A601C"/>
    <w:rsid w:val="00A60BCF"/>
    <w:rsid w:val="00A67669"/>
    <w:rsid w:val="00A92390"/>
    <w:rsid w:val="00AB666C"/>
    <w:rsid w:val="00AB682E"/>
    <w:rsid w:val="00AF0516"/>
    <w:rsid w:val="00B02F6B"/>
    <w:rsid w:val="00B6237E"/>
    <w:rsid w:val="00B8289B"/>
    <w:rsid w:val="00B8651D"/>
    <w:rsid w:val="00B9211C"/>
    <w:rsid w:val="00BA1D16"/>
    <w:rsid w:val="00BB1000"/>
    <w:rsid w:val="00BC2550"/>
    <w:rsid w:val="00C913B9"/>
    <w:rsid w:val="00CF5832"/>
    <w:rsid w:val="00CF6977"/>
    <w:rsid w:val="00DA4FB9"/>
    <w:rsid w:val="00DD3BAB"/>
    <w:rsid w:val="00DF7A59"/>
    <w:rsid w:val="00E33995"/>
    <w:rsid w:val="00E405D8"/>
    <w:rsid w:val="00ED1C5E"/>
    <w:rsid w:val="00ED1CDD"/>
    <w:rsid w:val="00F3437B"/>
    <w:rsid w:val="00F80194"/>
    <w:rsid w:val="00F8786A"/>
    <w:rsid w:val="00FA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MWWCServerUser</dc:creator>
  <cp:lastModifiedBy>User1</cp:lastModifiedBy>
  <cp:revision>29</cp:revision>
  <cp:lastPrinted>2017-03-08T21:42:00Z</cp:lastPrinted>
  <dcterms:created xsi:type="dcterms:W3CDTF">2017-10-31T15:45:00Z</dcterms:created>
  <dcterms:modified xsi:type="dcterms:W3CDTF">2017-11-04T04:43:00Z</dcterms:modified>
</cp:coreProperties>
</file>